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81E" w:rsidRDefault="0039181E" w:rsidP="00B73A1A">
      <w:pPr>
        <w:tabs>
          <w:tab w:val="right" w:pos="9360"/>
        </w:tabs>
        <w:jc w:val="center"/>
      </w:pPr>
      <w:r>
        <w:rPr>
          <w:noProof/>
        </w:rPr>
        <w:drawing>
          <wp:inline distT="0" distB="0" distL="0" distR="0">
            <wp:extent cx="1552575" cy="823815"/>
            <wp:effectExtent l="19050" t="0" r="0" b="0"/>
            <wp:docPr id="2" name="Picture 2" descr="C:\Users\BNS\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NS\Pictures\logo.jpg"/>
                    <pic:cNvPicPr>
                      <a:picLocks noChangeAspect="1" noChangeArrowheads="1"/>
                    </pic:cNvPicPr>
                  </pic:nvPicPr>
                  <pic:blipFill>
                    <a:blip r:embed="rId4" cstate="print"/>
                    <a:srcRect/>
                    <a:stretch>
                      <a:fillRect/>
                    </a:stretch>
                  </pic:blipFill>
                  <pic:spPr bwMode="auto">
                    <a:xfrm>
                      <a:off x="0" y="0"/>
                      <a:ext cx="1554208" cy="824682"/>
                    </a:xfrm>
                    <a:prstGeom prst="rect">
                      <a:avLst/>
                    </a:prstGeom>
                    <a:noFill/>
                    <a:ln w="9525">
                      <a:noFill/>
                      <a:miter lim="800000"/>
                      <a:headEnd/>
                      <a:tailEnd/>
                    </a:ln>
                  </pic:spPr>
                </pic:pic>
              </a:graphicData>
            </a:graphic>
          </wp:inline>
        </w:drawing>
      </w:r>
    </w:p>
    <w:p w:rsidR="0039181E" w:rsidRPr="00B73A1A" w:rsidRDefault="00B23DE3" w:rsidP="005D5749">
      <w:pPr>
        <w:spacing w:line="240" w:lineRule="auto"/>
        <w:rPr>
          <w:b/>
          <w:sz w:val="20"/>
          <w:szCs w:val="20"/>
          <w:u w:val="single"/>
        </w:rPr>
      </w:pPr>
      <w:r>
        <w:rPr>
          <w:b/>
          <w:sz w:val="20"/>
          <w:szCs w:val="20"/>
          <w:u w:val="single"/>
        </w:rPr>
        <w:t xml:space="preserve">Pre-Thanksgiving </w:t>
      </w:r>
      <w:r w:rsidR="0039181E" w:rsidRPr="00B73A1A">
        <w:rPr>
          <w:b/>
          <w:sz w:val="20"/>
          <w:szCs w:val="20"/>
          <w:u w:val="single"/>
        </w:rPr>
        <w:t>One-Day Clinics</w:t>
      </w:r>
    </w:p>
    <w:p w:rsidR="00685136" w:rsidRPr="00B73A1A" w:rsidRDefault="00685136" w:rsidP="005D5749">
      <w:pPr>
        <w:spacing w:line="240" w:lineRule="auto"/>
        <w:rPr>
          <w:sz w:val="20"/>
          <w:szCs w:val="20"/>
        </w:rPr>
      </w:pPr>
      <w:r w:rsidRPr="00B73A1A">
        <w:rPr>
          <w:sz w:val="20"/>
          <w:szCs w:val="20"/>
        </w:rPr>
        <w:t>Saturday November 20</w:t>
      </w:r>
      <w:r w:rsidRPr="00B73A1A">
        <w:rPr>
          <w:sz w:val="20"/>
          <w:szCs w:val="20"/>
          <w:vertAlign w:val="superscript"/>
        </w:rPr>
        <w:t>th</w:t>
      </w:r>
      <w:r w:rsidRPr="00B73A1A">
        <w:rPr>
          <w:sz w:val="20"/>
          <w:szCs w:val="20"/>
        </w:rPr>
        <w:t xml:space="preserve"> </w:t>
      </w:r>
    </w:p>
    <w:p w:rsidR="0039181E" w:rsidRPr="00B73A1A" w:rsidRDefault="0039181E" w:rsidP="0039181E">
      <w:pPr>
        <w:rPr>
          <w:sz w:val="20"/>
          <w:szCs w:val="20"/>
        </w:rPr>
      </w:pPr>
      <w:r w:rsidRPr="00B73A1A">
        <w:rPr>
          <w:sz w:val="20"/>
          <w:szCs w:val="20"/>
        </w:rPr>
        <w:tab/>
      </w:r>
      <w:r w:rsidRPr="00B73A1A">
        <w:rPr>
          <w:sz w:val="20"/>
          <w:szCs w:val="20"/>
        </w:rPr>
        <w:tab/>
        <w:t>Session 1</w:t>
      </w:r>
      <w:r w:rsidRPr="00B73A1A">
        <w:rPr>
          <w:sz w:val="20"/>
          <w:szCs w:val="20"/>
        </w:rPr>
        <w:tab/>
      </w:r>
      <w:r w:rsidRPr="00B73A1A">
        <w:rPr>
          <w:sz w:val="20"/>
          <w:szCs w:val="20"/>
        </w:rPr>
        <w:tab/>
        <w:t xml:space="preserve">Hitting  </w:t>
      </w:r>
      <w:r w:rsidRPr="00B73A1A">
        <w:rPr>
          <w:sz w:val="20"/>
          <w:szCs w:val="20"/>
        </w:rPr>
        <w:tab/>
      </w:r>
      <w:r w:rsidRPr="00B73A1A">
        <w:rPr>
          <w:sz w:val="20"/>
          <w:szCs w:val="20"/>
        </w:rPr>
        <w:tab/>
        <w:t>6</w:t>
      </w:r>
      <w:r w:rsidRPr="00B73A1A">
        <w:rPr>
          <w:sz w:val="20"/>
          <w:szCs w:val="20"/>
          <w:vertAlign w:val="superscript"/>
        </w:rPr>
        <w:t>th</w:t>
      </w:r>
      <w:r w:rsidRPr="00B73A1A">
        <w:rPr>
          <w:sz w:val="20"/>
          <w:szCs w:val="20"/>
        </w:rPr>
        <w:t xml:space="preserve"> – 8</w:t>
      </w:r>
      <w:r w:rsidRPr="00B73A1A">
        <w:rPr>
          <w:sz w:val="20"/>
          <w:szCs w:val="20"/>
          <w:vertAlign w:val="superscript"/>
        </w:rPr>
        <w:t>th</w:t>
      </w:r>
      <w:r w:rsidR="006A59A2" w:rsidRPr="00B73A1A">
        <w:rPr>
          <w:sz w:val="20"/>
          <w:szCs w:val="20"/>
        </w:rPr>
        <w:t xml:space="preserve"> graders</w:t>
      </w:r>
      <w:r w:rsidR="006A59A2" w:rsidRPr="00B73A1A">
        <w:rPr>
          <w:sz w:val="20"/>
          <w:szCs w:val="20"/>
        </w:rPr>
        <w:tab/>
      </w:r>
      <w:r w:rsidR="006A59A2" w:rsidRPr="00B73A1A">
        <w:rPr>
          <w:sz w:val="20"/>
          <w:szCs w:val="20"/>
        </w:rPr>
        <w:tab/>
        <w:t>8:30</w:t>
      </w:r>
      <w:r w:rsidRPr="00B73A1A">
        <w:rPr>
          <w:sz w:val="20"/>
          <w:szCs w:val="20"/>
        </w:rPr>
        <w:t>am</w:t>
      </w:r>
      <w:r w:rsidR="006A59A2" w:rsidRPr="00B73A1A">
        <w:rPr>
          <w:sz w:val="20"/>
          <w:szCs w:val="20"/>
        </w:rPr>
        <w:t>-10:3</w:t>
      </w:r>
      <w:r w:rsidRPr="00B73A1A">
        <w:rPr>
          <w:sz w:val="20"/>
          <w:szCs w:val="20"/>
        </w:rPr>
        <w:t>0pm</w:t>
      </w:r>
    </w:p>
    <w:p w:rsidR="0039181E" w:rsidRPr="00B73A1A" w:rsidRDefault="0039181E" w:rsidP="0039181E">
      <w:pPr>
        <w:rPr>
          <w:sz w:val="20"/>
          <w:szCs w:val="20"/>
        </w:rPr>
      </w:pPr>
      <w:r w:rsidRPr="00B73A1A">
        <w:rPr>
          <w:sz w:val="20"/>
          <w:szCs w:val="20"/>
        </w:rPr>
        <w:tab/>
      </w:r>
      <w:r w:rsidRPr="00B73A1A">
        <w:rPr>
          <w:sz w:val="20"/>
          <w:szCs w:val="20"/>
        </w:rPr>
        <w:tab/>
      </w:r>
      <w:r w:rsidRPr="00B73A1A">
        <w:rPr>
          <w:sz w:val="20"/>
          <w:szCs w:val="20"/>
        </w:rPr>
        <w:tab/>
        <w:t>During this session, hitters will work on hitting mechanics and will have their swings compared to major league all-stars using the RVP video analysis system</w:t>
      </w:r>
      <w:proofErr w:type="gramStart"/>
      <w:r w:rsidRPr="00B73A1A">
        <w:rPr>
          <w:sz w:val="20"/>
          <w:szCs w:val="20"/>
        </w:rPr>
        <w:t>.(</w:t>
      </w:r>
      <w:proofErr w:type="gramEnd"/>
      <w:r w:rsidR="003B1453" w:rsidRPr="00B73A1A">
        <w:rPr>
          <w:sz w:val="20"/>
          <w:szCs w:val="20"/>
        </w:rPr>
        <w:fldChar w:fldCharType="begin"/>
      </w:r>
      <w:r w:rsidRPr="00B73A1A">
        <w:rPr>
          <w:sz w:val="20"/>
          <w:szCs w:val="20"/>
        </w:rPr>
        <w:instrText xml:space="preserve"> HYPERLINK "http://www.rightviewpro.com" </w:instrText>
      </w:r>
      <w:r w:rsidR="003B1453" w:rsidRPr="00B73A1A">
        <w:rPr>
          <w:sz w:val="20"/>
          <w:szCs w:val="20"/>
        </w:rPr>
        <w:fldChar w:fldCharType="separate"/>
      </w:r>
      <w:r w:rsidRPr="00B73A1A">
        <w:rPr>
          <w:rStyle w:val="Hyperlink"/>
          <w:sz w:val="20"/>
          <w:szCs w:val="20"/>
        </w:rPr>
        <w:t>www.rightviewpro.com</w:t>
      </w:r>
      <w:r w:rsidR="003B1453" w:rsidRPr="00B73A1A">
        <w:rPr>
          <w:sz w:val="20"/>
          <w:szCs w:val="20"/>
        </w:rPr>
        <w:fldChar w:fldCharType="end"/>
      </w:r>
      <w:r w:rsidRPr="00B73A1A">
        <w:rPr>
          <w:sz w:val="20"/>
          <w:szCs w:val="20"/>
        </w:rPr>
        <w:t>)</w:t>
      </w:r>
    </w:p>
    <w:p w:rsidR="00685136" w:rsidRPr="00B73A1A" w:rsidRDefault="0039181E" w:rsidP="0039181E">
      <w:pPr>
        <w:rPr>
          <w:sz w:val="20"/>
          <w:szCs w:val="20"/>
        </w:rPr>
      </w:pPr>
      <w:r w:rsidRPr="00B73A1A">
        <w:rPr>
          <w:sz w:val="20"/>
          <w:szCs w:val="20"/>
        </w:rPr>
        <w:tab/>
      </w:r>
      <w:r w:rsidRPr="00B73A1A">
        <w:rPr>
          <w:sz w:val="20"/>
          <w:szCs w:val="20"/>
        </w:rPr>
        <w:tab/>
        <w:t>Session 2</w:t>
      </w:r>
      <w:r w:rsidRPr="00B73A1A">
        <w:rPr>
          <w:sz w:val="20"/>
          <w:szCs w:val="20"/>
        </w:rPr>
        <w:tab/>
      </w:r>
      <w:r w:rsidRPr="00B73A1A">
        <w:rPr>
          <w:sz w:val="20"/>
          <w:szCs w:val="20"/>
        </w:rPr>
        <w:tab/>
        <w:t xml:space="preserve">Pitching </w:t>
      </w:r>
      <w:r w:rsidRPr="00B73A1A">
        <w:rPr>
          <w:sz w:val="20"/>
          <w:szCs w:val="20"/>
        </w:rPr>
        <w:tab/>
        <w:t>6</w:t>
      </w:r>
      <w:r w:rsidRPr="00B73A1A">
        <w:rPr>
          <w:sz w:val="20"/>
          <w:szCs w:val="20"/>
          <w:vertAlign w:val="superscript"/>
        </w:rPr>
        <w:t>th</w:t>
      </w:r>
      <w:r w:rsidRPr="00B73A1A">
        <w:rPr>
          <w:sz w:val="20"/>
          <w:szCs w:val="20"/>
        </w:rPr>
        <w:t xml:space="preserve"> – 8</w:t>
      </w:r>
      <w:r w:rsidRPr="00B73A1A">
        <w:rPr>
          <w:sz w:val="20"/>
          <w:szCs w:val="20"/>
          <w:vertAlign w:val="superscript"/>
        </w:rPr>
        <w:t>th</w:t>
      </w:r>
      <w:r w:rsidRPr="00B73A1A">
        <w:rPr>
          <w:sz w:val="20"/>
          <w:szCs w:val="20"/>
        </w:rPr>
        <w:t xml:space="preserve"> graders </w:t>
      </w:r>
      <w:r w:rsidR="006A59A2" w:rsidRPr="00B73A1A">
        <w:rPr>
          <w:sz w:val="20"/>
          <w:szCs w:val="20"/>
        </w:rPr>
        <w:tab/>
        <w:t xml:space="preserve"> 11:0</w:t>
      </w:r>
      <w:r w:rsidR="00875906" w:rsidRPr="00B73A1A">
        <w:rPr>
          <w:sz w:val="20"/>
          <w:szCs w:val="20"/>
        </w:rPr>
        <w:t>0a</w:t>
      </w:r>
      <w:r w:rsidR="00726780">
        <w:rPr>
          <w:sz w:val="20"/>
          <w:szCs w:val="20"/>
        </w:rPr>
        <w:t>m-1</w:t>
      </w:r>
      <w:r w:rsidR="006A59A2" w:rsidRPr="00B73A1A">
        <w:rPr>
          <w:sz w:val="20"/>
          <w:szCs w:val="20"/>
        </w:rPr>
        <w:t>:00</w:t>
      </w:r>
      <w:r w:rsidRPr="00B73A1A">
        <w:rPr>
          <w:sz w:val="20"/>
          <w:szCs w:val="20"/>
        </w:rPr>
        <w:t>pm</w:t>
      </w:r>
    </w:p>
    <w:p w:rsidR="00685136" w:rsidRPr="00B73A1A" w:rsidRDefault="00685136" w:rsidP="0039181E">
      <w:pPr>
        <w:rPr>
          <w:sz w:val="20"/>
          <w:szCs w:val="20"/>
        </w:rPr>
      </w:pPr>
      <w:r w:rsidRPr="00B73A1A">
        <w:rPr>
          <w:sz w:val="20"/>
          <w:szCs w:val="20"/>
        </w:rPr>
        <w:tab/>
      </w:r>
      <w:r w:rsidRPr="00B73A1A">
        <w:rPr>
          <w:sz w:val="20"/>
          <w:szCs w:val="20"/>
        </w:rPr>
        <w:tab/>
      </w:r>
      <w:r w:rsidRPr="00B73A1A">
        <w:rPr>
          <w:sz w:val="20"/>
          <w:szCs w:val="20"/>
        </w:rPr>
        <w:tab/>
        <w:t>During this session, pitchers will work on pitching mechanics as well as pick-offs and off-speed pitches and will be videotaped and studied using the RVP video analysis system.</w:t>
      </w:r>
    </w:p>
    <w:p w:rsidR="00685136" w:rsidRDefault="00685136" w:rsidP="0039181E">
      <w:pPr>
        <w:pBdr>
          <w:bottom w:val="single" w:sz="6" w:space="1" w:color="auto"/>
        </w:pBdr>
      </w:pPr>
      <w:r w:rsidRPr="002345BC">
        <w:rPr>
          <w:b/>
        </w:rPr>
        <w:t>Cost:</w:t>
      </w:r>
      <w:r>
        <w:t xml:space="preserve">  $40 each session or $75 for both</w:t>
      </w:r>
      <w:r w:rsidR="0039181E">
        <w:tab/>
      </w:r>
    </w:p>
    <w:p w:rsidR="00685136" w:rsidRPr="00B73A1A" w:rsidRDefault="00B23DE3" w:rsidP="0039181E">
      <w:pPr>
        <w:rPr>
          <w:b/>
          <w:sz w:val="20"/>
          <w:szCs w:val="20"/>
          <w:u w:val="single"/>
        </w:rPr>
      </w:pPr>
      <w:r>
        <w:rPr>
          <w:b/>
          <w:sz w:val="20"/>
          <w:szCs w:val="20"/>
          <w:u w:val="single"/>
        </w:rPr>
        <w:t xml:space="preserve">Pre-Thanksgiving </w:t>
      </w:r>
      <w:r w:rsidR="00685136" w:rsidRPr="00B73A1A">
        <w:rPr>
          <w:b/>
          <w:sz w:val="20"/>
          <w:szCs w:val="20"/>
          <w:u w:val="single"/>
        </w:rPr>
        <w:t>2-Day Clinics</w:t>
      </w:r>
    </w:p>
    <w:p w:rsidR="006A59A2" w:rsidRPr="00B73A1A" w:rsidRDefault="00685136" w:rsidP="0039181E">
      <w:pPr>
        <w:rPr>
          <w:sz w:val="20"/>
          <w:szCs w:val="20"/>
        </w:rPr>
      </w:pPr>
      <w:r w:rsidRPr="00B73A1A">
        <w:rPr>
          <w:sz w:val="20"/>
          <w:szCs w:val="20"/>
        </w:rPr>
        <w:t>Saturday November 20</w:t>
      </w:r>
      <w:r w:rsidRPr="00B73A1A">
        <w:rPr>
          <w:sz w:val="20"/>
          <w:szCs w:val="20"/>
          <w:vertAlign w:val="superscript"/>
        </w:rPr>
        <w:t>th</w:t>
      </w:r>
      <w:r w:rsidRPr="00B73A1A">
        <w:rPr>
          <w:sz w:val="20"/>
          <w:szCs w:val="20"/>
        </w:rPr>
        <w:t xml:space="preserve"> and Sunday</w:t>
      </w:r>
      <w:r w:rsidR="006A59A2" w:rsidRPr="00B73A1A">
        <w:rPr>
          <w:sz w:val="20"/>
          <w:szCs w:val="20"/>
        </w:rPr>
        <w:t xml:space="preserve"> 21</w:t>
      </w:r>
      <w:r w:rsidR="006A59A2" w:rsidRPr="00B73A1A">
        <w:rPr>
          <w:sz w:val="20"/>
          <w:szCs w:val="20"/>
          <w:vertAlign w:val="superscript"/>
        </w:rPr>
        <w:t>st</w:t>
      </w:r>
      <w:r w:rsidR="006A59A2" w:rsidRPr="00B73A1A">
        <w:rPr>
          <w:sz w:val="20"/>
          <w:szCs w:val="20"/>
        </w:rPr>
        <w:t xml:space="preserve"> </w:t>
      </w:r>
    </w:p>
    <w:p w:rsidR="00875906" w:rsidRPr="00B73A1A" w:rsidRDefault="006A59A2" w:rsidP="0039181E">
      <w:pPr>
        <w:rPr>
          <w:sz w:val="20"/>
          <w:szCs w:val="20"/>
        </w:rPr>
      </w:pPr>
      <w:r w:rsidRPr="00B73A1A">
        <w:rPr>
          <w:sz w:val="20"/>
          <w:szCs w:val="20"/>
        </w:rPr>
        <w:tab/>
      </w:r>
      <w:r w:rsidRPr="00B73A1A">
        <w:rPr>
          <w:sz w:val="20"/>
          <w:szCs w:val="20"/>
        </w:rPr>
        <w:tab/>
        <w:t>Session 3</w:t>
      </w:r>
      <w:r w:rsidRPr="00B73A1A">
        <w:rPr>
          <w:sz w:val="20"/>
          <w:szCs w:val="20"/>
        </w:rPr>
        <w:tab/>
      </w:r>
      <w:r w:rsidRPr="00B73A1A">
        <w:rPr>
          <w:sz w:val="20"/>
          <w:szCs w:val="20"/>
        </w:rPr>
        <w:tab/>
        <w:t>1</w:t>
      </w:r>
      <w:r w:rsidRPr="00B73A1A">
        <w:rPr>
          <w:sz w:val="20"/>
          <w:szCs w:val="20"/>
          <w:vertAlign w:val="superscript"/>
        </w:rPr>
        <w:t>st</w:t>
      </w:r>
      <w:r w:rsidRPr="00B73A1A">
        <w:rPr>
          <w:sz w:val="20"/>
          <w:szCs w:val="20"/>
        </w:rPr>
        <w:t xml:space="preserve"> graders-3</w:t>
      </w:r>
      <w:r w:rsidRPr="00B73A1A">
        <w:rPr>
          <w:sz w:val="20"/>
          <w:szCs w:val="20"/>
          <w:vertAlign w:val="superscript"/>
        </w:rPr>
        <w:t>rd</w:t>
      </w:r>
      <w:r w:rsidRPr="00B73A1A">
        <w:rPr>
          <w:sz w:val="20"/>
          <w:szCs w:val="20"/>
        </w:rPr>
        <w:t xml:space="preserve"> graders </w:t>
      </w:r>
      <w:r w:rsidR="00726780">
        <w:rPr>
          <w:sz w:val="20"/>
          <w:szCs w:val="20"/>
        </w:rPr>
        <w:tab/>
      </w:r>
      <w:r w:rsidR="00726780">
        <w:rPr>
          <w:sz w:val="20"/>
          <w:szCs w:val="20"/>
        </w:rPr>
        <w:tab/>
      </w:r>
      <w:r w:rsidR="00726780">
        <w:rPr>
          <w:sz w:val="20"/>
          <w:szCs w:val="20"/>
        </w:rPr>
        <w:tab/>
        <w:t>1:30am-3</w:t>
      </w:r>
      <w:r w:rsidR="00875906" w:rsidRPr="00B73A1A">
        <w:rPr>
          <w:sz w:val="20"/>
          <w:szCs w:val="20"/>
        </w:rPr>
        <w:t>:30am</w:t>
      </w:r>
      <w:r w:rsidRPr="00B73A1A">
        <w:rPr>
          <w:sz w:val="20"/>
          <w:szCs w:val="20"/>
        </w:rPr>
        <w:tab/>
      </w:r>
      <w:r w:rsidR="0039181E" w:rsidRPr="00B73A1A">
        <w:rPr>
          <w:sz w:val="20"/>
          <w:szCs w:val="20"/>
        </w:rPr>
        <w:tab/>
      </w:r>
      <w:r w:rsidR="00875906" w:rsidRPr="00B73A1A">
        <w:rPr>
          <w:sz w:val="20"/>
          <w:szCs w:val="20"/>
        </w:rPr>
        <w:tab/>
        <w:t>Session 4</w:t>
      </w:r>
      <w:r w:rsidR="00875906" w:rsidRPr="00B73A1A">
        <w:rPr>
          <w:sz w:val="20"/>
          <w:szCs w:val="20"/>
        </w:rPr>
        <w:tab/>
      </w:r>
      <w:r w:rsidR="00875906" w:rsidRPr="00B73A1A">
        <w:rPr>
          <w:sz w:val="20"/>
          <w:szCs w:val="20"/>
        </w:rPr>
        <w:tab/>
        <w:t>4</w:t>
      </w:r>
      <w:r w:rsidR="00875906" w:rsidRPr="00B73A1A">
        <w:rPr>
          <w:sz w:val="20"/>
          <w:szCs w:val="20"/>
          <w:vertAlign w:val="superscript"/>
        </w:rPr>
        <w:t>th</w:t>
      </w:r>
      <w:r w:rsidR="00875906" w:rsidRPr="00B73A1A">
        <w:rPr>
          <w:sz w:val="20"/>
          <w:szCs w:val="20"/>
        </w:rPr>
        <w:t xml:space="preserve"> graders-6</w:t>
      </w:r>
      <w:r w:rsidR="00875906" w:rsidRPr="00B73A1A">
        <w:rPr>
          <w:sz w:val="20"/>
          <w:szCs w:val="20"/>
          <w:vertAlign w:val="superscript"/>
        </w:rPr>
        <w:t>th</w:t>
      </w:r>
      <w:r w:rsidR="00726780">
        <w:rPr>
          <w:sz w:val="20"/>
          <w:szCs w:val="20"/>
        </w:rPr>
        <w:t xml:space="preserve"> graders </w:t>
      </w:r>
      <w:r w:rsidR="00726780">
        <w:rPr>
          <w:sz w:val="20"/>
          <w:szCs w:val="20"/>
        </w:rPr>
        <w:tab/>
      </w:r>
      <w:r w:rsidR="00726780">
        <w:rPr>
          <w:sz w:val="20"/>
          <w:szCs w:val="20"/>
        </w:rPr>
        <w:tab/>
      </w:r>
      <w:r w:rsidR="00726780">
        <w:rPr>
          <w:sz w:val="20"/>
          <w:szCs w:val="20"/>
        </w:rPr>
        <w:tab/>
        <w:t>4:00pm-6</w:t>
      </w:r>
      <w:r w:rsidR="00875906" w:rsidRPr="00B73A1A">
        <w:rPr>
          <w:sz w:val="20"/>
          <w:szCs w:val="20"/>
        </w:rPr>
        <w:t>:00pm</w:t>
      </w:r>
    </w:p>
    <w:p w:rsidR="002A760A" w:rsidRPr="00B73A1A" w:rsidRDefault="00875906" w:rsidP="0039181E">
      <w:pPr>
        <w:rPr>
          <w:sz w:val="20"/>
          <w:szCs w:val="20"/>
        </w:rPr>
      </w:pPr>
      <w:r w:rsidRPr="00B73A1A">
        <w:rPr>
          <w:sz w:val="20"/>
          <w:szCs w:val="20"/>
        </w:rPr>
        <w:t>Balls-N-Strikes, Cape Girardeau indoor facility will be holding our annual Pre Thanksgiving Clinics.  Each session will be two days for two hours each day.  This program will take players through teaching rotations including hitting, pitching, and fielding.  Requests to be with groups, teammates, and friends can be accommodated.  Grab your gear and meet us for a fun-filled, action-pac</w:t>
      </w:r>
      <w:r w:rsidR="00B23DE3">
        <w:rPr>
          <w:sz w:val="20"/>
          <w:szCs w:val="20"/>
        </w:rPr>
        <w:t>ked program</w:t>
      </w:r>
      <w:r w:rsidRPr="00B73A1A">
        <w:rPr>
          <w:sz w:val="20"/>
          <w:szCs w:val="20"/>
        </w:rPr>
        <w:t>.</w:t>
      </w:r>
    </w:p>
    <w:p w:rsidR="002A760A" w:rsidRDefault="00875906" w:rsidP="005D5749">
      <w:pPr>
        <w:pBdr>
          <w:bottom w:val="single" w:sz="6" w:space="1" w:color="auto"/>
        </w:pBdr>
      </w:pPr>
      <w:r w:rsidRPr="002345BC">
        <w:rPr>
          <w:b/>
        </w:rPr>
        <w:t>Cost:</w:t>
      </w:r>
      <w:r>
        <w:t xml:space="preserve">  $80</w:t>
      </w:r>
    </w:p>
    <w:p w:rsidR="005D5749" w:rsidRDefault="005D5749" w:rsidP="005D5749">
      <w:pPr>
        <w:jc w:val="center"/>
        <w:rPr>
          <w:sz w:val="16"/>
          <w:szCs w:val="16"/>
        </w:rPr>
      </w:pPr>
      <w:r>
        <w:rPr>
          <w:sz w:val="16"/>
          <w:szCs w:val="16"/>
        </w:rPr>
        <w:t>Send Completed Form with check made out to Balls-N-Strikes to the address listed below and call 573-803-1099 to reserve your spot.</w:t>
      </w:r>
      <w:r>
        <w:rPr>
          <w:sz w:val="16"/>
          <w:szCs w:val="16"/>
        </w:rPr>
        <w:br/>
        <w:t xml:space="preserve">Balls N Strikes </w:t>
      </w:r>
      <w:r>
        <w:rPr>
          <w:sz w:val="16"/>
          <w:szCs w:val="16"/>
        </w:rPr>
        <w:tab/>
        <w:t xml:space="preserve">826 B Enterprise </w:t>
      </w:r>
      <w:r>
        <w:rPr>
          <w:sz w:val="16"/>
          <w:szCs w:val="16"/>
        </w:rPr>
        <w:tab/>
        <w:t>Cape Girardeau, MO 63701</w:t>
      </w:r>
    </w:p>
    <w:p w:rsidR="002345BC" w:rsidRDefault="002345BC" w:rsidP="002345BC">
      <w:pPr>
        <w:rPr>
          <w:sz w:val="16"/>
          <w:szCs w:val="16"/>
        </w:rPr>
      </w:pPr>
      <w:r>
        <w:rPr>
          <w:sz w:val="16"/>
          <w:szCs w:val="16"/>
        </w:rPr>
        <w:t>Name__________________________________________________________________________Birthdate_____________________________</w:t>
      </w:r>
    </w:p>
    <w:p w:rsidR="002345BC" w:rsidRDefault="002345BC" w:rsidP="002345BC">
      <w:pPr>
        <w:rPr>
          <w:sz w:val="16"/>
          <w:szCs w:val="16"/>
        </w:rPr>
      </w:pPr>
      <w:r>
        <w:rPr>
          <w:sz w:val="16"/>
          <w:szCs w:val="16"/>
        </w:rPr>
        <w:t>Please Circle Session(s) You Wish to Attend:</w:t>
      </w:r>
      <w:r>
        <w:rPr>
          <w:sz w:val="16"/>
          <w:szCs w:val="16"/>
        </w:rPr>
        <w:tab/>
      </w:r>
      <w:r>
        <w:rPr>
          <w:sz w:val="16"/>
          <w:szCs w:val="16"/>
        </w:rPr>
        <w:tab/>
        <w:t>1</w:t>
      </w:r>
      <w:r>
        <w:rPr>
          <w:sz w:val="16"/>
          <w:szCs w:val="16"/>
        </w:rPr>
        <w:tab/>
        <w:t>2</w:t>
      </w:r>
      <w:r>
        <w:rPr>
          <w:sz w:val="16"/>
          <w:szCs w:val="16"/>
        </w:rPr>
        <w:tab/>
        <w:t>3</w:t>
      </w:r>
      <w:r>
        <w:rPr>
          <w:sz w:val="16"/>
          <w:szCs w:val="16"/>
        </w:rPr>
        <w:tab/>
        <w:t>4</w:t>
      </w:r>
    </w:p>
    <w:p w:rsidR="002345BC" w:rsidRDefault="002345BC" w:rsidP="002345BC">
      <w:pPr>
        <w:rPr>
          <w:sz w:val="16"/>
          <w:szCs w:val="16"/>
        </w:rPr>
      </w:pPr>
      <w:r>
        <w:rPr>
          <w:sz w:val="16"/>
          <w:szCs w:val="16"/>
        </w:rPr>
        <w:t>Address______________________________________________________________________________________________________________</w:t>
      </w:r>
    </w:p>
    <w:p w:rsidR="002345BC" w:rsidRDefault="002345BC" w:rsidP="002345BC">
      <w:pPr>
        <w:rPr>
          <w:sz w:val="16"/>
          <w:szCs w:val="16"/>
        </w:rPr>
      </w:pPr>
      <w:r>
        <w:rPr>
          <w:sz w:val="16"/>
          <w:szCs w:val="16"/>
        </w:rPr>
        <w:t>City________________________________________________________State________________________Zip___________________________</w:t>
      </w:r>
    </w:p>
    <w:p w:rsidR="002345BC" w:rsidRDefault="002345BC" w:rsidP="002345BC">
      <w:pPr>
        <w:rPr>
          <w:sz w:val="16"/>
          <w:szCs w:val="16"/>
        </w:rPr>
      </w:pPr>
      <w:r>
        <w:rPr>
          <w:sz w:val="16"/>
          <w:szCs w:val="16"/>
        </w:rPr>
        <w:t>Phone (H</w:t>
      </w:r>
      <w:proofErr w:type="gramStart"/>
      <w:r>
        <w:rPr>
          <w:sz w:val="16"/>
          <w:szCs w:val="16"/>
        </w:rPr>
        <w:t>)_</w:t>
      </w:r>
      <w:proofErr w:type="gramEnd"/>
      <w:r>
        <w:rPr>
          <w:sz w:val="16"/>
          <w:szCs w:val="16"/>
        </w:rPr>
        <w:t>_______________________________________________Phone (C)_____________________________________________________</w:t>
      </w:r>
    </w:p>
    <w:p w:rsidR="00B73A1A" w:rsidRDefault="002345BC" w:rsidP="002345BC">
      <w:pPr>
        <w:rPr>
          <w:sz w:val="16"/>
          <w:szCs w:val="16"/>
        </w:rPr>
      </w:pPr>
      <w:r>
        <w:rPr>
          <w:sz w:val="16"/>
          <w:szCs w:val="16"/>
        </w:rPr>
        <w:t>Email________________________________________________________________________________________________________________</w:t>
      </w:r>
    </w:p>
    <w:p w:rsidR="00B73A1A" w:rsidRPr="005D5749" w:rsidRDefault="00B73A1A" w:rsidP="002345BC">
      <w:pPr>
        <w:rPr>
          <w:sz w:val="16"/>
          <w:szCs w:val="16"/>
        </w:rPr>
      </w:pPr>
      <w:r>
        <w:rPr>
          <w:sz w:val="16"/>
          <w:szCs w:val="16"/>
        </w:rPr>
        <w:t>Parent/Guardian Signature_______________________________________________________________________________________________</w:t>
      </w:r>
      <w:r>
        <w:rPr>
          <w:sz w:val="16"/>
          <w:szCs w:val="16"/>
        </w:rPr>
        <w:br/>
      </w:r>
      <w:r w:rsidRPr="00F85132">
        <w:rPr>
          <w:color w:val="000000" w:themeColor="text1"/>
          <w:sz w:val="12"/>
          <w:szCs w:val="12"/>
        </w:rPr>
        <w:t xml:space="preserve">I Hereby </w:t>
      </w:r>
      <w:proofErr w:type="gramStart"/>
      <w:r w:rsidRPr="00F85132">
        <w:rPr>
          <w:color w:val="000000" w:themeColor="text1"/>
          <w:sz w:val="12"/>
          <w:szCs w:val="12"/>
        </w:rPr>
        <w:t>authorize</w:t>
      </w:r>
      <w:proofErr w:type="gramEnd"/>
      <w:r w:rsidRPr="00F85132">
        <w:rPr>
          <w:color w:val="000000" w:themeColor="text1"/>
          <w:sz w:val="12"/>
          <w:szCs w:val="12"/>
        </w:rPr>
        <w:t xml:space="preserve"> the director of the Balls -n- Strikes camp to act for me according to his/her best judgment in an emergency requiring medical attention.  I know of no mental or physical problems, which might affect my child’s ability to safely participate in this camp.  I will be responsible for any medical or any other charges in connection with his attendance at Camp. I agree to abide by the rules and regulations of the camp.</w:t>
      </w:r>
      <w:r w:rsidRPr="00F85132">
        <w:rPr>
          <w:color w:val="000000" w:themeColor="text1"/>
          <w:sz w:val="12"/>
          <w:szCs w:val="12"/>
        </w:rPr>
        <w:br/>
      </w:r>
      <w:r w:rsidRPr="00A8729A">
        <w:rPr>
          <w:sz w:val="12"/>
          <w:szCs w:val="12"/>
        </w:rPr>
        <w:lastRenderedPageBreak/>
        <w:br/>
      </w:r>
    </w:p>
    <w:sectPr w:rsidR="00B73A1A" w:rsidRPr="005D5749" w:rsidSect="009F02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181E"/>
    <w:rsid w:val="00024CF2"/>
    <w:rsid w:val="00096ABD"/>
    <w:rsid w:val="002345BC"/>
    <w:rsid w:val="002A760A"/>
    <w:rsid w:val="0039181E"/>
    <w:rsid w:val="003B1453"/>
    <w:rsid w:val="004C6AA0"/>
    <w:rsid w:val="005D5749"/>
    <w:rsid w:val="00685136"/>
    <w:rsid w:val="006A59A2"/>
    <w:rsid w:val="00726780"/>
    <w:rsid w:val="00875906"/>
    <w:rsid w:val="00962D30"/>
    <w:rsid w:val="009F027E"/>
    <w:rsid w:val="00B23DE3"/>
    <w:rsid w:val="00B73A1A"/>
    <w:rsid w:val="00CC10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2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81E"/>
    <w:rPr>
      <w:rFonts w:ascii="Tahoma" w:hAnsi="Tahoma" w:cs="Tahoma"/>
      <w:sz w:val="16"/>
      <w:szCs w:val="16"/>
    </w:rPr>
  </w:style>
  <w:style w:type="character" w:styleId="Hyperlink">
    <w:name w:val="Hyperlink"/>
    <w:basedOn w:val="DefaultParagraphFont"/>
    <w:uiPriority w:val="99"/>
    <w:unhideWhenUsed/>
    <w:rsid w:val="0039181E"/>
    <w:rPr>
      <w:color w:val="0000FF" w:themeColor="hyperlink"/>
      <w:u w:val="single"/>
    </w:rPr>
  </w:style>
  <w:style w:type="table" w:styleId="TableGrid">
    <w:name w:val="Table Grid"/>
    <w:basedOn w:val="TableNormal"/>
    <w:uiPriority w:val="59"/>
    <w:rsid w:val="002A76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BNS</dc:creator>
  <cp:lastModifiedBy>BNS</cp:lastModifiedBy>
  <cp:revision>3</cp:revision>
  <dcterms:created xsi:type="dcterms:W3CDTF">2010-11-01T22:20:00Z</dcterms:created>
  <dcterms:modified xsi:type="dcterms:W3CDTF">2010-11-12T21:01:00Z</dcterms:modified>
</cp:coreProperties>
</file>